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 дошкольное образовательное учреждение МБДОУ </w:t>
      </w:r>
    </w:p>
    <w:p w:rsidR="000C584E" w:rsidRDefault="000C584E" w:rsidP="000C5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Детский сад №10 «Огонек».</w:t>
      </w:r>
    </w:p>
    <w:p w:rsidR="000C584E" w:rsidRDefault="000C584E" w:rsidP="000C584E">
      <w:pPr>
        <w:shd w:val="clear" w:color="auto" w:fill="FFFFFF"/>
        <w:spacing w:after="0"/>
        <w:jc w:val="center"/>
        <w:rPr>
          <w:b/>
          <w:bCs/>
          <w:color w:val="17365D"/>
          <w:sz w:val="36"/>
          <w:szCs w:val="36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Консультация для родителей. </w:t>
      </w: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32"/>
          <w:szCs w:val="32"/>
        </w:rPr>
      </w:pPr>
      <w:r>
        <w:rPr>
          <w:rFonts w:ascii="Cambria" w:hAnsi="Cambria"/>
          <w:b/>
          <w:bCs/>
          <w:color w:val="000000"/>
          <w:sz w:val="32"/>
          <w:szCs w:val="32"/>
          <w:shd w:val="clear" w:color="auto" w:fill="FFFFFF"/>
        </w:rPr>
        <w:t>Пойте и будьте здоровы.</w:t>
      </w: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32"/>
          <w:szCs w:val="32"/>
        </w:rPr>
      </w:pP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Cs/>
        </w:rPr>
      </w:pPr>
      <w:r>
        <w:rPr>
          <w:bCs/>
        </w:rPr>
        <w:t xml:space="preserve">                                       Подготовила воспитатель</w:t>
      </w:r>
    </w:p>
    <w:p w:rsidR="000C584E" w:rsidRDefault="000C584E" w:rsidP="000C584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Cs/>
        </w:rPr>
      </w:pPr>
      <w:r>
        <w:rPr>
          <w:bCs/>
        </w:rPr>
        <w:t xml:space="preserve">                </w:t>
      </w:r>
      <w:proofErr w:type="spellStart"/>
      <w:r>
        <w:rPr>
          <w:bCs/>
        </w:rPr>
        <w:t>Пузенко</w:t>
      </w:r>
      <w:proofErr w:type="spellEnd"/>
      <w:r>
        <w:rPr>
          <w:bCs/>
        </w:rPr>
        <w:t xml:space="preserve"> Н.А.</w:t>
      </w:r>
    </w:p>
    <w:p w:rsidR="0083456B" w:rsidRPr="000C584E" w:rsidRDefault="0083456B"/>
    <w:p w:rsidR="00D258D8" w:rsidRDefault="00CC09A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59749" cy="9204385"/>
            <wp:effectExtent l="19050" t="0" r="3001" b="0"/>
            <wp:docPr id="3" name="Рисунок 1" descr="I:\лира для сайта\Scan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лира для сайта\Scan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156" cy="920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9A3" w:rsidRPr="00D258D8" w:rsidRDefault="00CC09A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55327" cy="9514936"/>
            <wp:effectExtent l="19050" t="0" r="2673" b="0"/>
            <wp:docPr id="4" name="Рисунок 2" descr="I:\лира для сайта\Scan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лира для сайта\Scan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86" cy="952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9A3" w:rsidRPr="00D258D8" w:rsidSect="00D25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8D8"/>
    <w:rsid w:val="000C584E"/>
    <w:rsid w:val="0083456B"/>
    <w:rsid w:val="009B37AC"/>
    <w:rsid w:val="009B48FC"/>
    <w:rsid w:val="00CC09A3"/>
    <w:rsid w:val="00D2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8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</Words>
  <Characters>280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админ</cp:lastModifiedBy>
  <cp:revision>4</cp:revision>
  <dcterms:created xsi:type="dcterms:W3CDTF">2014-11-07T10:28:00Z</dcterms:created>
  <dcterms:modified xsi:type="dcterms:W3CDTF">2023-01-11T01:21:00Z</dcterms:modified>
</cp:coreProperties>
</file>